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91A6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B91A66" w:rsidP="0059335D" w:rsidRDefault="00B91A66" w14:paraId="6D910CBF" w14:textId="587BC6E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B91A66" w:rsidP="0059335D" w:rsidRDefault="00B91A66" w14:paraId="2826183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91A66" w:rsidP="0059335D" w:rsidRDefault="00B91A66" w14:paraId="1FCC788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949.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תקלות בחידוש דרכונים</w:t>
      </w:r>
      <w:bookmarkEnd w:id="4"/>
    </w:p>
    <w:p w:rsidR="00B91A66" w:rsidP="0059335D" w:rsidRDefault="00B91A66" w14:paraId="7AF6D667" w14:textId="4325184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B91A66" w:rsidP="0059335D" w:rsidRDefault="00B91A66" w14:paraId="7A7DB21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91A66" w:rsidP="0059335D" w:rsidRDefault="00B91A66" w14:paraId="19F0E43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עליזה לביא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ד' בתמוז התשע"ז (28 ביוני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6ED17BA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כדי לחדש דרכ</w:t>
      </w:r>
      <w:r w:rsidR="00B91A66">
        <w:rPr>
          <w:rFonts w:hint="cs" w:ascii="Tahoma" w:hAnsi="Tahoma" w:cs="David"/>
          <w:rtl/>
        </w:rPr>
        <w:t xml:space="preserve">ון בימים אלה יש להזמין תור באתר, </w:t>
      </w:r>
      <w:r>
        <w:rPr>
          <w:rFonts w:hint="cs" w:ascii="Tahoma" w:hAnsi="Tahoma" w:cs="David"/>
          <w:rtl/>
        </w:rPr>
        <w:t>ולהמתין לקבלת תשובה לגבי מועד התור שנקבע.</w:t>
      </w:r>
      <w:r w:rsidR="00B91A66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אזרחים רבים מתלוננים על זימוני תור שמגיעים באיחור,</w:t>
      </w:r>
      <w:r w:rsidR="00B91A66">
        <w:rPr>
          <w:rFonts w:hint="cs" w:ascii="Tahoma" w:hAnsi="Tahoma" w:cs="David"/>
          <w:rtl/>
        </w:rPr>
        <w:t xml:space="preserve"> זמני-</w:t>
      </w:r>
      <w:r>
        <w:rPr>
          <w:rFonts w:hint="cs" w:ascii="Tahoma" w:hAnsi="Tahoma" w:cs="David"/>
          <w:rtl/>
        </w:rPr>
        <w:t>המתנה בלתי-נסבלים בלשכות ואי-זמינות במענה טלפוני.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91A66" w:rsidP="0059335D" w:rsidRDefault="00B91A66" w14:paraId="7580D83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91A66" w:rsidRDefault="00B91A66" w14:paraId="0F57CE1B" w14:textId="59C0E4F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מהו הפיתרון לאלה</w:t>
      </w:r>
      <w:r w:rsidR="0059335D">
        <w:rPr>
          <w:rFonts w:hint="cs" w:ascii="Tahoma" w:hAnsi="Tahoma" w:cs="David"/>
          <w:rtl/>
        </w:rPr>
        <w:t xml:space="preserve"> המעוניינים </w:t>
      </w:r>
      <w:r>
        <w:rPr>
          <w:rFonts w:hint="cs" w:ascii="Tahoma" w:hAnsi="Tahoma" w:cs="David"/>
          <w:rtl/>
        </w:rPr>
        <w:t>בחידוש</w:t>
      </w:r>
      <w:r w:rsidR="0059335D">
        <w:rPr>
          <w:rFonts w:hint="cs" w:ascii="Tahoma" w:hAnsi="Tahoma" w:cs="David"/>
          <w:rtl/>
        </w:rPr>
        <w:t xml:space="preserve"> 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דרכון?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19/07/2017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B91A66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6AC25-925A-4C63-A016-187DF0F5E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46B906D-CA5F-433B-A8D3-FB2351E19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58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2017-06-28T08:56:00Z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2019025</vt:r8>
  </property>
</Properties>
</file>